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7A" w:rsidRDefault="0036647A">
      <w:pPr>
        <w:jc w:val="center"/>
        <w:outlineLvl w:val="0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Beitrittserklärung</w:t>
      </w:r>
    </w:p>
    <w:p w:rsidR="0036647A" w:rsidRDefault="0036647A">
      <w:pPr>
        <w:rPr>
          <w:rFonts w:ascii="Arial" w:hAnsi="Arial" w:cs="Arial"/>
          <w:sz w:val="20"/>
          <w:szCs w:val="20"/>
        </w:rPr>
      </w:pPr>
    </w:p>
    <w:p w:rsidR="0036647A" w:rsidRDefault="00366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Hiermit erkläre ich meinen Beitritt/erklären wir unseren Beitritt zur </w:t>
      </w:r>
      <w:r w:rsidR="00BC099E">
        <w:rPr>
          <w:rFonts w:ascii="Arial" w:hAnsi="Arial" w:cs="Arial"/>
          <w:sz w:val="20"/>
          <w:szCs w:val="20"/>
        </w:rPr>
        <w:t xml:space="preserve">Deutschsprachigen </w:t>
      </w:r>
      <w:r>
        <w:rPr>
          <w:rFonts w:ascii="Arial" w:hAnsi="Arial" w:cs="Arial"/>
          <w:sz w:val="20"/>
          <w:szCs w:val="20"/>
        </w:rPr>
        <w:t xml:space="preserve">Evangelischen </w:t>
      </w:r>
      <w:r w:rsidR="00BC099E">
        <w:rPr>
          <w:rFonts w:ascii="Arial" w:hAnsi="Arial" w:cs="Arial"/>
          <w:sz w:val="20"/>
          <w:szCs w:val="20"/>
        </w:rPr>
        <w:t xml:space="preserve">Lutherischen Kirchengemeinde </w:t>
      </w:r>
      <w:r>
        <w:rPr>
          <w:rFonts w:ascii="Arial" w:hAnsi="Arial" w:cs="Arial"/>
          <w:sz w:val="20"/>
          <w:szCs w:val="20"/>
        </w:rPr>
        <w:t>in Kenia</w:t>
      </w:r>
      <w:r w:rsidR="00BC099E">
        <w:rPr>
          <w:rFonts w:ascii="Arial" w:hAnsi="Arial" w:cs="Arial"/>
          <w:sz w:val="20"/>
          <w:szCs w:val="20"/>
        </w:rPr>
        <w:t xml:space="preserve"> (DELKK)</w:t>
      </w:r>
      <w:r>
        <w:rPr>
          <w:rFonts w:ascii="Arial" w:hAnsi="Arial" w:cs="Arial"/>
          <w:sz w:val="20"/>
          <w:szCs w:val="20"/>
        </w:rPr>
        <w:t>. Diese Erklärung gilt auch für die unten genannten Kinder unter 14 Jahren.</w:t>
      </w:r>
    </w:p>
    <w:p w:rsidR="0036647A" w:rsidRDefault="0036647A">
      <w:pPr>
        <w:rPr>
          <w:rFonts w:ascii="Arial" w:hAnsi="Arial" w:cs="Arial"/>
          <w:sz w:val="20"/>
          <w:szCs w:val="20"/>
        </w:rPr>
      </w:pPr>
    </w:p>
    <w:p w:rsidR="0036647A" w:rsidRDefault="0036647A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Daten bitte eintragen, soweit bekannt</w:t>
      </w:r>
    </w:p>
    <w:p w:rsidR="0036647A" w:rsidRDefault="0036647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207"/>
        <w:gridCol w:w="1980"/>
        <w:gridCol w:w="1260"/>
        <w:gridCol w:w="1080"/>
        <w:gridCol w:w="1440"/>
        <w:gridCol w:w="1800"/>
      </w:tblGrid>
      <w:tr w:rsidR="0036647A"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47A" w:rsidRDefault="003664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47A" w:rsidRDefault="003664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Familienname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47A" w:rsidRDefault="003664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Vorname/n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47A" w:rsidRDefault="00366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Geburtstag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47A" w:rsidRDefault="00366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Taufe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47A" w:rsidRDefault="00366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Konfirmation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47A" w:rsidRDefault="00366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Konfession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Gastmitglied</w:t>
            </w:r>
          </w:p>
        </w:tc>
      </w:tr>
      <w:tr w:rsidR="0036647A">
        <w:tc>
          <w:tcPr>
            <w:tcW w:w="601" w:type="dxa"/>
            <w:tcBorders>
              <w:top w:val="single" w:sz="4" w:space="0" w:color="auto"/>
            </w:tcBorders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07" w:type="dxa"/>
            <w:tcBorders>
              <w:top w:val="single" w:sz="4" w:space="0" w:color="auto"/>
            </w:tcBorders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647A">
        <w:tc>
          <w:tcPr>
            <w:tcW w:w="601" w:type="dxa"/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07" w:type="dxa"/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647A">
        <w:tc>
          <w:tcPr>
            <w:tcW w:w="601" w:type="dxa"/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07" w:type="dxa"/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647A">
        <w:tc>
          <w:tcPr>
            <w:tcW w:w="601" w:type="dxa"/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07" w:type="dxa"/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647A">
        <w:tc>
          <w:tcPr>
            <w:tcW w:w="601" w:type="dxa"/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07" w:type="dxa"/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647A">
        <w:tc>
          <w:tcPr>
            <w:tcW w:w="601" w:type="dxa"/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207" w:type="dxa"/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6647A" w:rsidRDefault="0036647A">
      <w:pPr>
        <w:rPr>
          <w:rFonts w:ascii="Arial" w:hAnsi="Arial" w:cs="Arial"/>
          <w:sz w:val="20"/>
          <w:szCs w:val="20"/>
        </w:rPr>
      </w:pPr>
    </w:p>
    <w:p w:rsidR="0036647A" w:rsidRDefault="00366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Anschrift</w:t>
      </w:r>
      <w:r>
        <w:rPr>
          <w:rFonts w:ascii="Arial" w:hAnsi="Arial" w:cs="Arial"/>
          <w:sz w:val="20"/>
          <w:szCs w:val="20"/>
        </w:rPr>
        <w:t>:</w:t>
      </w:r>
    </w:p>
    <w:p w:rsidR="0036647A" w:rsidRDefault="00366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Straße:_____________________________________________________________________________________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P.O.Box: _______________________</w:t>
      </w:r>
      <w:r>
        <w:rPr>
          <w:rFonts w:ascii="Arial" w:hAnsi="Arial" w:cs="Arial"/>
          <w:sz w:val="20"/>
          <w:szCs w:val="20"/>
        </w:rPr>
        <w:tab/>
        <w:t>Code: ____________</w:t>
      </w:r>
      <w:r>
        <w:rPr>
          <w:rFonts w:ascii="Arial" w:hAnsi="Arial" w:cs="Arial"/>
          <w:sz w:val="20"/>
          <w:szCs w:val="20"/>
        </w:rPr>
        <w:tab/>
        <w:t>Ort:  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Telefon: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Email: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(falls Sie außerhalb Kenias einen Wohnsitz haben und rechtlich einer Kirche angehören)</w:t>
      </w:r>
      <w:r>
        <w:rPr>
          <w:rFonts w:ascii="Arial" w:hAnsi="Arial" w:cs="Arial"/>
          <w:sz w:val="20"/>
          <w:szCs w:val="20"/>
        </w:rPr>
        <w:br/>
      </w:r>
    </w:p>
    <w:p w:rsidR="0036647A" w:rsidRDefault="00366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Kirchliche Zughörigkeit</w:t>
      </w:r>
      <w:r>
        <w:rPr>
          <w:rFonts w:ascii="Arial" w:hAnsi="Arial" w:cs="Arial"/>
          <w:sz w:val="20"/>
          <w:szCs w:val="20"/>
        </w:rPr>
        <w:t xml:space="preserve"> in :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Beitrag</w:t>
      </w:r>
      <w:r>
        <w:rPr>
          <w:rFonts w:ascii="Arial" w:hAnsi="Arial" w:cs="Arial"/>
          <w:sz w:val="20"/>
          <w:szCs w:val="20"/>
        </w:rPr>
        <w:t>:</w:t>
      </w:r>
    </w:p>
    <w:p w:rsidR="0036647A" w:rsidRDefault="00366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Beitragszahlung ist möglich als Überweisung auf ein Konto in Deutschland, als Bar- und Scheckzahlung in Kenia oder als Einlage in einen namentlich gekennzeichneten Briefumschlag während der Gottesdienste.</w:t>
      </w:r>
    </w:p>
    <w:p w:rsidR="0036647A" w:rsidRDefault="0036647A">
      <w:pPr>
        <w:rPr>
          <w:rFonts w:ascii="Arial" w:hAnsi="Arial" w:cs="Arial"/>
          <w:sz w:val="20"/>
          <w:szCs w:val="20"/>
        </w:rPr>
      </w:pPr>
    </w:p>
    <w:p w:rsidR="0036647A" w:rsidRDefault="00366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werde/wir werden unseren Gemeindebeitrag wie folgt leisten (gemeinsam bzw. getrennt)</w:t>
      </w:r>
    </w:p>
    <w:p w:rsidR="0036647A" w:rsidRDefault="0036647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  <w:gridCol w:w="1597"/>
        <w:gridCol w:w="1076"/>
        <w:gridCol w:w="2148"/>
      </w:tblGrid>
      <w:tr w:rsidR="0036647A"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47A" w:rsidRDefault="003664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ggf. Name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47A" w:rsidRDefault="00366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Betrag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47A" w:rsidRDefault="00366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Währung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47A" w:rsidRDefault="00366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 Jahr/Quartal/Monat</w:t>
            </w:r>
          </w:p>
        </w:tc>
      </w:tr>
      <w:tr w:rsidR="0036647A">
        <w:tc>
          <w:tcPr>
            <w:tcW w:w="5508" w:type="dxa"/>
            <w:tcBorders>
              <w:top w:val="single" w:sz="4" w:space="0" w:color="auto"/>
            </w:tcBorders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647A">
        <w:tc>
          <w:tcPr>
            <w:tcW w:w="5508" w:type="dxa"/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36647A" w:rsidRDefault="0036647A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6647A" w:rsidRDefault="0036647A">
      <w:pPr>
        <w:rPr>
          <w:rFonts w:ascii="Arial" w:hAnsi="Arial" w:cs="Arial"/>
          <w:sz w:val="20"/>
          <w:szCs w:val="20"/>
        </w:rPr>
      </w:pPr>
    </w:p>
    <w:p w:rsidR="0036647A" w:rsidRDefault="0036647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Information: </w:t>
      </w:r>
      <w:r>
        <w:rPr>
          <w:rFonts w:ascii="Arial" w:hAnsi="Arial" w:cs="Arial"/>
          <w:sz w:val="16"/>
          <w:szCs w:val="16"/>
        </w:rPr>
        <w:t>Die Beitragszahlung ist Pflicht, die Höhe ist freiwillig. Man kann sich an der Kirchensteuer in Deutschland orientieren. Die Kirchensteuer dort beträgt etwa 9-10% der Lohn- bzw. Einkommenssteuer. In Deutschland gezahlte Kirchensteuer gilt nicht als Gemeindebeitrag. Jedoch ist bei einer Mitgliedschaft und Beitragszahlung in Kenia eine Befreiung von der Kirchensteuerzahlung in Deutschland möglich.</w:t>
      </w:r>
    </w:p>
    <w:p w:rsidR="00E93269" w:rsidRDefault="0036647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Zahlungen werden erbeten per Verrechnungsscheck ausgestellt auf die „G.S.E.L.C“ (German Speaking Evangelical Lutheran Congregation) </w:t>
      </w:r>
      <w:r w:rsidR="00E93269">
        <w:rPr>
          <w:rFonts w:ascii="Arial" w:hAnsi="Arial" w:cs="Arial"/>
          <w:sz w:val="16"/>
          <w:szCs w:val="16"/>
        </w:rPr>
        <w:t>per Paybill 982800, Account No. 3000070492</w:t>
      </w:r>
    </w:p>
    <w:p w:rsidR="00E93269" w:rsidRDefault="0036647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oder per Transfer auf eines unserer Konten bei der </w:t>
      </w:r>
      <w:r>
        <w:rPr>
          <w:rFonts w:ascii="Arial" w:hAnsi="Arial" w:cs="Arial"/>
          <w:sz w:val="16"/>
          <w:szCs w:val="16"/>
        </w:rPr>
        <w:br/>
        <w:t xml:space="preserve">Prime Bank, Hurlingham A/C No. </w:t>
      </w:r>
      <w:r w:rsidR="00E93269">
        <w:rPr>
          <w:rFonts w:ascii="Arial" w:hAnsi="Arial" w:cs="Arial"/>
          <w:sz w:val="16"/>
          <w:szCs w:val="16"/>
        </w:rPr>
        <w:t>3000070492</w:t>
      </w:r>
    </w:p>
    <w:p w:rsidR="0036647A" w:rsidRDefault="00E9326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Evangelische Bank IBAN: DE47 5206 0410 0000 6161 76   BIC: GENODEF1EK1</w:t>
      </w:r>
    </w:p>
    <w:p w:rsidR="0036647A" w:rsidRDefault="0036647A">
      <w:pPr>
        <w:rPr>
          <w:rFonts w:ascii="Arial" w:hAnsi="Arial" w:cs="Arial"/>
          <w:sz w:val="16"/>
          <w:szCs w:val="16"/>
        </w:rPr>
      </w:pPr>
    </w:p>
    <w:p w:rsidR="0036647A" w:rsidRDefault="0036647A">
      <w:pPr>
        <w:rPr>
          <w:rFonts w:ascii="Arial" w:hAnsi="Arial" w:cs="Arial"/>
          <w:sz w:val="16"/>
          <w:szCs w:val="16"/>
        </w:rPr>
      </w:pPr>
    </w:p>
    <w:p w:rsidR="0036647A" w:rsidRDefault="0036647A">
      <w:pPr>
        <w:rPr>
          <w:rFonts w:ascii="Arial" w:hAnsi="Arial" w:cs="Arial"/>
          <w:sz w:val="16"/>
          <w:szCs w:val="16"/>
        </w:rPr>
      </w:pPr>
    </w:p>
    <w:p w:rsidR="0036647A" w:rsidRDefault="0036647A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</w:p>
    <w:p w:rsidR="0036647A" w:rsidRDefault="0036647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Ort/Datum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Unterschrift</w:t>
      </w:r>
    </w:p>
    <w:p w:rsidR="0036647A" w:rsidRDefault="0036647A">
      <w:pPr>
        <w:rPr>
          <w:rFonts w:ascii="Arial" w:hAnsi="Arial" w:cs="Arial"/>
          <w:b/>
          <w:sz w:val="16"/>
          <w:szCs w:val="16"/>
        </w:rPr>
      </w:pPr>
    </w:p>
    <w:p w:rsidR="0036647A" w:rsidRDefault="0036647A">
      <w:pPr>
        <w:rPr>
          <w:rFonts w:ascii="Arial" w:hAnsi="Arial" w:cs="Arial"/>
          <w:b/>
          <w:sz w:val="16"/>
          <w:szCs w:val="16"/>
        </w:rPr>
      </w:pPr>
    </w:p>
    <w:p w:rsidR="0036647A" w:rsidRDefault="00366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Alle Angaben werden</w:t>
      </w:r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</w:rPr>
        <w:t xml:space="preserve"> vertraulich behandelt. Wir sind zum Datenschutz verpflichtet</w:t>
      </w:r>
    </w:p>
    <w:sectPr w:rsidR="003664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D3"/>
    <w:rsid w:val="0036647A"/>
    <w:rsid w:val="00A00FD3"/>
    <w:rsid w:val="00BC099E"/>
    <w:rsid w:val="00E9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33015"/>
  <w15:chartTrackingRefBased/>
  <w15:docId w15:val="{E17DC8E1-0DF9-4D0C-A29C-263ECB9F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inion Pro" w:hAnsi="Minion Pro"/>
      <w:sz w:val="24"/>
      <w:szCs w:val="24"/>
      <w:lang w:val="de-DE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E93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93269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Evang.-reformierte Kirche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/>
  <dc:creator>Anne Töpfer</dc:creator>
  <cp:keywords/>
  <dc:description/>
  <cp:lastModifiedBy>RudiE</cp:lastModifiedBy>
  <cp:revision>2</cp:revision>
  <cp:lastPrinted>2020-02-07T04:39:00Z</cp:lastPrinted>
  <dcterms:created xsi:type="dcterms:W3CDTF">2020-05-24T17:14:00Z</dcterms:created>
  <dcterms:modified xsi:type="dcterms:W3CDTF">2020-05-24T17:14:00Z</dcterms:modified>
</cp:coreProperties>
</file>